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34B0A481" w:rsidR="000A1949" w:rsidRPr="004B2FAF" w:rsidRDefault="000A1949" w:rsidP="000A1949">
      <w:pPr>
        <w:jc w:val="right"/>
        <w:rPr>
          <w:rFonts w:eastAsiaTheme="minorHAnsi"/>
          <w:color w:val="000000"/>
          <w:lang w:eastAsia="en-US"/>
        </w:rPr>
      </w:pPr>
      <w:r w:rsidRPr="004B2FAF">
        <w:rPr>
          <w:rFonts w:eastAsiaTheme="minorHAnsi"/>
          <w:color w:val="000000"/>
          <w:lang w:eastAsia="en-US"/>
        </w:rPr>
        <w:t xml:space="preserve">Приложение № </w:t>
      </w:r>
      <w:r w:rsidR="006257A7">
        <w:rPr>
          <w:rFonts w:eastAsiaTheme="minorHAnsi"/>
          <w:color w:val="000000"/>
          <w:lang w:eastAsia="en-US"/>
        </w:rPr>
        <w:t>1</w:t>
      </w:r>
      <w:r w:rsidR="009F1C6C">
        <w:rPr>
          <w:rFonts w:eastAsiaTheme="minorHAnsi"/>
          <w:color w:val="000000"/>
          <w:lang w:eastAsia="en-US"/>
        </w:rPr>
        <w:t>4</w:t>
      </w:r>
      <w:bookmarkStart w:id="0" w:name="_GoBack"/>
      <w:bookmarkEnd w:id="0"/>
    </w:p>
    <w:p w14:paraId="6ECD1BF4" w14:textId="07A25591" w:rsidR="000A1949" w:rsidRPr="004B2FAF" w:rsidRDefault="006C006D" w:rsidP="000A1949">
      <w:pPr>
        <w:jc w:val="right"/>
        <w:rPr>
          <w:rFonts w:eastAsiaTheme="minorHAnsi"/>
          <w:color w:val="000000"/>
          <w:lang w:eastAsia="en-US"/>
        </w:rPr>
      </w:pPr>
      <w:r w:rsidRPr="004B2FAF">
        <w:rPr>
          <w:rFonts w:eastAsiaTheme="minorHAnsi"/>
          <w:color w:val="000000"/>
          <w:lang w:eastAsia="en-US"/>
        </w:rPr>
        <w:t xml:space="preserve">к протоколу </w:t>
      </w:r>
      <w:r w:rsidR="004B2FAF" w:rsidRPr="004B2FAF">
        <w:rPr>
          <w:rFonts w:eastAsiaTheme="minorHAnsi"/>
          <w:color w:val="000000"/>
          <w:lang w:eastAsia="en-US"/>
        </w:rPr>
        <w:t xml:space="preserve">НТКМетр </w:t>
      </w:r>
      <w:r w:rsidRPr="004B2FAF">
        <w:rPr>
          <w:rFonts w:eastAsiaTheme="minorHAnsi"/>
          <w:color w:val="000000"/>
          <w:lang w:eastAsia="en-US"/>
        </w:rPr>
        <w:t xml:space="preserve">№ </w:t>
      </w:r>
      <w:r w:rsidR="00701B98" w:rsidRPr="004B2FAF">
        <w:rPr>
          <w:rFonts w:eastAsiaTheme="minorHAnsi"/>
          <w:color w:val="000000"/>
          <w:lang w:eastAsia="en-US"/>
        </w:rPr>
        <w:t>6</w:t>
      </w:r>
      <w:r w:rsidR="004B2FAF" w:rsidRPr="004B2FAF">
        <w:rPr>
          <w:rFonts w:eastAsiaTheme="minorHAnsi"/>
          <w:color w:val="000000"/>
          <w:lang w:eastAsia="en-US"/>
        </w:rPr>
        <w:t>1</w:t>
      </w:r>
      <w:r w:rsidR="004A24B7" w:rsidRPr="004B2FAF">
        <w:rPr>
          <w:rFonts w:eastAsiaTheme="minorHAnsi"/>
          <w:color w:val="000000"/>
          <w:lang w:eastAsia="en-US"/>
        </w:rPr>
        <w:t>-</w:t>
      </w:r>
      <w:r w:rsidR="000A1949" w:rsidRPr="004B2FAF">
        <w:rPr>
          <w:rFonts w:eastAsiaTheme="minorHAnsi"/>
          <w:color w:val="000000"/>
          <w:lang w:eastAsia="en-US"/>
        </w:rPr>
        <w:t>202</w:t>
      </w:r>
      <w:r w:rsidR="004B2FAF" w:rsidRPr="004B2FAF">
        <w:rPr>
          <w:rFonts w:eastAsiaTheme="minorHAnsi"/>
          <w:color w:val="000000"/>
          <w:lang w:eastAsia="en-US"/>
        </w:rPr>
        <w:t>5</w:t>
      </w:r>
    </w:p>
    <w:p w14:paraId="5E086DFE" w14:textId="77777777" w:rsidR="000A1949" w:rsidRPr="004B2FAF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6FA8332" w14:textId="77777777" w:rsidR="00FA3460" w:rsidRPr="004B2FAF" w:rsidRDefault="00FA3460" w:rsidP="000A1949">
      <w:pPr>
        <w:jc w:val="center"/>
        <w:rPr>
          <w:rFonts w:eastAsiaTheme="minorHAnsi"/>
          <w:b/>
          <w:highlight w:val="yellow"/>
          <w:lang w:eastAsia="en-US"/>
        </w:rPr>
      </w:pPr>
    </w:p>
    <w:p w14:paraId="32BC3342" w14:textId="77777777" w:rsidR="000A1949" w:rsidRPr="004B2FAF" w:rsidRDefault="000A1949" w:rsidP="00293674">
      <w:pPr>
        <w:jc w:val="center"/>
        <w:rPr>
          <w:rFonts w:eastAsiaTheme="minorHAnsi"/>
          <w:b/>
          <w:lang w:eastAsia="en-US"/>
        </w:rPr>
      </w:pPr>
      <w:r w:rsidRPr="004B2FAF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4B2FAF" w:rsidRDefault="000A1949" w:rsidP="00293674">
      <w:pPr>
        <w:jc w:val="center"/>
        <w:rPr>
          <w:rFonts w:eastAsiaTheme="minorHAnsi"/>
          <w:b/>
          <w:lang w:eastAsia="en-US"/>
        </w:rPr>
      </w:pPr>
      <w:r w:rsidRPr="004B2FAF">
        <w:rPr>
          <w:rFonts w:eastAsiaTheme="minorHAnsi"/>
          <w:b/>
          <w:lang w:eastAsia="en-US"/>
        </w:rPr>
        <w:t xml:space="preserve">о </w:t>
      </w:r>
      <w:r w:rsidR="00C80828" w:rsidRPr="004B2FAF">
        <w:rPr>
          <w:rFonts w:eastAsiaTheme="minorHAnsi"/>
          <w:b/>
          <w:lang w:eastAsia="en-US"/>
        </w:rPr>
        <w:t xml:space="preserve">ходе </w:t>
      </w:r>
      <w:r w:rsidRPr="004B2FAF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4B2FAF">
        <w:rPr>
          <w:rFonts w:eastAsiaTheme="minorHAnsi"/>
          <w:lang w:eastAsia="en-US"/>
        </w:rPr>
        <w:t>–</w:t>
      </w:r>
      <w:r w:rsidRPr="004B2FAF">
        <w:rPr>
          <w:rFonts w:eastAsiaTheme="minorHAnsi"/>
          <w:b/>
          <w:lang w:eastAsia="en-US"/>
        </w:rPr>
        <w:t>2025 годы»</w:t>
      </w:r>
    </w:p>
    <w:p w14:paraId="514D2932" w14:textId="61E440AE" w:rsidR="000A1949" w:rsidRDefault="00D15958" w:rsidP="00293674">
      <w:pPr>
        <w:spacing w:line="276" w:lineRule="auto"/>
        <w:jc w:val="center"/>
        <w:rPr>
          <w:rFonts w:eastAsiaTheme="minorHAnsi"/>
          <w:highlight w:val="yellow"/>
          <w:lang w:eastAsia="en-US"/>
        </w:rPr>
      </w:pPr>
      <w:r>
        <w:rPr>
          <w:rFonts w:eastAsiaTheme="minorHAnsi"/>
          <w:highlight w:val="yellow"/>
          <w:lang w:eastAsia="en-US"/>
        </w:rPr>
        <w:t>по состоянию на 25.04.2025</w:t>
      </w:r>
    </w:p>
    <w:p w14:paraId="0C924D7F" w14:textId="77777777" w:rsidR="00D15958" w:rsidRPr="004B2FAF" w:rsidRDefault="00D15958" w:rsidP="00293674">
      <w:pPr>
        <w:spacing w:line="276" w:lineRule="auto"/>
        <w:jc w:val="center"/>
        <w:rPr>
          <w:rFonts w:eastAsiaTheme="minorHAnsi"/>
          <w:highlight w:val="yellow"/>
          <w:lang w:eastAsia="en-US"/>
        </w:rPr>
      </w:pPr>
    </w:p>
    <w:p w14:paraId="0E71F0E8" w14:textId="70FC49BB" w:rsidR="00E3435E" w:rsidRPr="004B2FAF" w:rsidRDefault="00E3435E" w:rsidP="004153FB">
      <w:pPr>
        <w:spacing w:line="360" w:lineRule="auto"/>
        <w:ind w:firstLine="708"/>
        <w:jc w:val="both"/>
        <w:rPr>
          <w:rFonts w:eastAsiaTheme="minorHAnsi"/>
          <w:highlight w:val="yellow"/>
          <w:lang w:eastAsia="en-US"/>
        </w:rPr>
      </w:pPr>
      <w:r w:rsidRPr="004B2FAF">
        <w:rPr>
          <w:rFonts w:eastAsiaTheme="minorHAnsi"/>
          <w:lang w:eastAsia="en-US"/>
        </w:rPr>
        <w:t>За период, прошедший после 6</w:t>
      </w:r>
      <w:r w:rsidR="004B2FAF" w:rsidRPr="004B2FAF">
        <w:rPr>
          <w:rFonts w:eastAsiaTheme="minorHAnsi"/>
          <w:lang w:eastAsia="en-US"/>
        </w:rPr>
        <w:t>6</w:t>
      </w:r>
      <w:r w:rsidRPr="004B2FAF">
        <w:rPr>
          <w:rFonts w:eastAsiaTheme="minorHAnsi"/>
          <w:lang w:eastAsia="en-US"/>
        </w:rPr>
        <w:t xml:space="preserve">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</w:t>
      </w:r>
      <w:r w:rsidRPr="004153FB">
        <w:rPr>
          <w:rFonts w:eastAsiaTheme="minorHAnsi"/>
          <w:lang w:eastAsia="en-US"/>
        </w:rPr>
        <w:t xml:space="preserve">разработано </w:t>
      </w:r>
      <w:r w:rsidR="004153FB" w:rsidRPr="004153FB">
        <w:rPr>
          <w:rFonts w:eastAsiaTheme="minorHAnsi"/>
          <w:bCs/>
          <w:lang w:eastAsia="en-US"/>
        </w:rPr>
        <w:t>10</w:t>
      </w:r>
      <w:r w:rsidRPr="004153FB">
        <w:rPr>
          <w:rFonts w:eastAsiaTheme="minorHAnsi"/>
          <w:bCs/>
          <w:lang w:eastAsia="en-US"/>
        </w:rPr>
        <w:t xml:space="preserve"> типов национальных СО</w:t>
      </w:r>
      <w:r w:rsidR="004153FB">
        <w:rPr>
          <w:rFonts w:eastAsiaTheme="minorHAnsi"/>
          <w:bCs/>
          <w:lang w:eastAsia="en-US"/>
        </w:rPr>
        <w:t xml:space="preserve"> (поз.10.12)</w:t>
      </w:r>
      <w:r w:rsidR="004153FB" w:rsidRPr="004153FB">
        <w:rPr>
          <w:rFonts w:eastAsiaTheme="minorHAnsi"/>
          <w:bCs/>
          <w:lang w:eastAsia="en-US"/>
        </w:rPr>
        <w:t>,</w:t>
      </w:r>
      <w:r w:rsidR="004153FB" w:rsidRPr="004153FB">
        <w:t xml:space="preserve"> </w:t>
      </w:r>
      <w:r w:rsidR="004153FB" w:rsidRPr="004153FB">
        <w:rPr>
          <w:rFonts w:eastAsiaTheme="minorHAnsi"/>
          <w:lang w:eastAsia="en-US"/>
        </w:rPr>
        <w:t xml:space="preserve">которые представлены для рассмотрения возможности их признания в качестве МСО на </w:t>
      </w:r>
      <w:r w:rsidR="004153FB">
        <w:rPr>
          <w:rFonts w:eastAsiaTheme="minorHAnsi"/>
          <w:lang w:eastAsia="en-US"/>
        </w:rPr>
        <w:t>61</w:t>
      </w:r>
      <w:r w:rsidR="004153FB" w:rsidRPr="004153FB">
        <w:rPr>
          <w:rFonts w:eastAsiaTheme="minorHAnsi"/>
          <w:lang w:eastAsia="en-US"/>
        </w:rPr>
        <w:t>-е заседание НТКМетр.</w:t>
      </w:r>
    </w:p>
    <w:p w14:paraId="4433A476" w14:textId="60DFC4C3" w:rsidR="00E3435E" w:rsidRPr="00AC771E" w:rsidRDefault="00E3435E" w:rsidP="004B2FAF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AC771E">
        <w:rPr>
          <w:rFonts w:eastAsiaTheme="minorHAnsi"/>
          <w:lang w:eastAsia="en-US"/>
        </w:rPr>
        <w:t xml:space="preserve">Всего за время действия Программы разработано </w:t>
      </w:r>
      <w:r w:rsidRPr="00AC771E">
        <w:rPr>
          <w:rFonts w:eastAsiaTheme="minorHAnsi"/>
          <w:b/>
          <w:lang w:eastAsia="en-US"/>
        </w:rPr>
        <w:t>1</w:t>
      </w:r>
      <w:r w:rsidR="00A97994" w:rsidRPr="00AC771E">
        <w:rPr>
          <w:rFonts w:eastAsiaTheme="minorHAnsi"/>
          <w:b/>
          <w:lang w:eastAsia="en-US"/>
        </w:rPr>
        <w:t>5</w:t>
      </w:r>
      <w:r w:rsidRPr="00AC771E">
        <w:rPr>
          <w:rFonts w:eastAsiaTheme="minorHAnsi"/>
          <w:b/>
          <w:lang w:eastAsia="en-US"/>
        </w:rPr>
        <w:t xml:space="preserve">5 типов национальных СО </w:t>
      </w:r>
      <w:r w:rsidRPr="00AC771E">
        <w:rPr>
          <w:rFonts w:eastAsiaTheme="minorHAnsi"/>
          <w:bCs/>
          <w:lang w:eastAsia="en-US"/>
        </w:rPr>
        <w:t>Российской Федерации (</w:t>
      </w:r>
      <w:r w:rsidR="00A97994" w:rsidRPr="00AC771E">
        <w:rPr>
          <w:rFonts w:eastAsiaTheme="minorHAnsi"/>
          <w:b/>
          <w:lang w:eastAsia="en-US"/>
        </w:rPr>
        <w:t>признаны в качестве МСО 101 тип СО</w:t>
      </w:r>
      <w:r w:rsidR="00AC771E">
        <w:rPr>
          <w:rFonts w:eastAsiaTheme="minorHAnsi"/>
          <w:b/>
          <w:lang w:eastAsia="en-US"/>
        </w:rPr>
        <w:t>, в т.ч. наборы</w:t>
      </w:r>
      <w:r w:rsidRPr="00AC771E">
        <w:rPr>
          <w:rFonts w:eastAsiaTheme="minorHAnsi"/>
          <w:bCs/>
          <w:lang w:eastAsia="en-US"/>
        </w:rPr>
        <w:t>) по 7</w:t>
      </w:r>
      <w:r w:rsidR="00A97994" w:rsidRPr="00AC771E">
        <w:rPr>
          <w:rFonts w:eastAsiaTheme="minorHAnsi"/>
          <w:bCs/>
          <w:lang w:eastAsia="en-US"/>
        </w:rPr>
        <w:t>6</w:t>
      </w:r>
      <w:r w:rsidRPr="00AC771E">
        <w:rPr>
          <w:rFonts w:eastAsiaTheme="minorHAnsi"/>
          <w:bCs/>
          <w:lang w:eastAsia="en-US"/>
        </w:rPr>
        <w:t>-ти позициям 10</w:t>
      </w:r>
      <w:r w:rsidR="00A97994" w:rsidRPr="00AC771E">
        <w:rPr>
          <w:rFonts w:eastAsiaTheme="minorHAnsi"/>
          <w:bCs/>
          <w:lang w:eastAsia="en-US"/>
        </w:rPr>
        <w:t xml:space="preserve">-ти </w:t>
      </w:r>
      <w:r w:rsidRPr="00AC771E">
        <w:rPr>
          <w:rFonts w:eastAsiaTheme="minorHAnsi"/>
          <w:bCs/>
          <w:lang w:eastAsia="en-US"/>
        </w:rPr>
        <w:t>разделов Программы.</w:t>
      </w:r>
    </w:p>
    <w:p w14:paraId="0C3914D8" w14:textId="77777777" w:rsidR="00E3435E" w:rsidRPr="00AC771E" w:rsidRDefault="00E3435E" w:rsidP="00E3435E">
      <w:pPr>
        <w:suppressAutoHyphens/>
        <w:spacing w:line="360" w:lineRule="auto"/>
        <w:ind w:firstLine="709"/>
        <w:jc w:val="both"/>
        <w:rPr>
          <w:lang w:eastAsia="ar-SA"/>
        </w:rPr>
      </w:pPr>
      <w:r w:rsidRPr="00AC771E">
        <w:rPr>
          <w:lang w:eastAsia="ar-SA"/>
        </w:rPr>
        <w:t>Более подробная информация по реализации позиций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AC771E" w14:paraId="40D63C1B" w14:textId="77777777" w:rsidTr="00F00A02">
        <w:trPr>
          <w:cantSplit/>
          <w:trHeight w:val="727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AC771E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AC771E" w:rsidRDefault="009E762C">
            <w:pPr>
              <w:suppressAutoHyphens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>/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AC771E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Позиция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Про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>-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граммы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AC771E" w:rsidRDefault="009E762C">
            <w:pPr>
              <w:suppressAutoHyphens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Номер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</w:p>
          <w:p w14:paraId="3ECFAB0C" w14:textId="77777777" w:rsidR="009E762C" w:rsidRPr="00AC771E" w:rsidRDefault="009E762C">
            <w:pPr>
              <w:suppressAutoHyphens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по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Реестру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МСО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/</w:t>
            </w:r>
          </w:p>
          <w:p w14:paraId="3FE1C87F" w14:textId="77777777" w:rsidR="009E762C" w:rsidRPr="00AC771E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номер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ГСО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AC771E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Наименование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СО</w:t>
            </w:r>
          </w:p>
        </w:tc>
      </w:tr>
      <w:tr w:rsidR="009E762C" w:rsidRPr="004B2FAF" w14:paraId="4982D692" w14:textId="77777777" w:rsidTr="00F00A02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Pr="004B2FAF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zh-CN"/>
              </w:rPr>
              <w:t xml:space="preserve">РАЗДЕЛ 1 – </w:t>
            </w:r>
            <w:r w:rsidRPr="004B2FAF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4B2FAF" w14:paraId="24904AD1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4B2FAF" w:rsidRDefault="00A50197" w:rsidP="002A4BE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 xml:space="preserve">МСО </w:t>
            </w:r>
            <w:r w:rsidR="00736C43" w:rsidRPr="004B2FAF">
              <w:rPr>
                <w:rFonts w:eastAsiaTheme="minorHAnsi"/>
                <w:b/>
                <w:lang w:eastAsia="ar-SA"/>
              </w:rPr>
              <w:t>2893:2023</w:t>
            </w:r>
          </w:p>
          <w:p w14:paraId="4526E113" w14:textId="501CF58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4B2FAF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r w:rsidRPr="004B2FAF">
              <w:rPr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:rsidRPr="004B2FAF" w14:paraId="6EEE24E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 w:rsidRPr="004B2FAF"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:rsidRPr="004B2FAF" w14:paraId="0E660B83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4B2FAF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Pr="004B2FAF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:rsidRPr="004B2FAF" w14:paraId="26E2863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:rsidRPr="004B2FAF" w14:paraId="261B08F8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:rsidRPr="004B2FAF" w14:paraId="111DAC14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:rsidRPr="004B2FAF" w14:paraId="270D5491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:rsidRPr="004B2FAF" w14:paraId="53DF570C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:rsidRPr="004B2FAF" w14:paraId="45992775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:rsidRPr="004B2FAF" w14:paraId="44D43518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4B2FAF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:rsidRPr="004B2FAF" w14:paraId="7816CA9D" w14:textId="77777777" w:rsidTr="00F00A02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4B2FAF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4B2FAF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4B2FAF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4B2FAF">
              <w:rPr>
                <w:rFonts w:eastAsiaTheme="minorHAnsi"/>
                <w:b/>
                <w:bCs/>
                <w:lang w:eastAsia="zh-CN"/>
              </w:rPr>
              <w:t>4</w:t>
            </w:r>
            <w:r w:rsidRPr="004B2FAF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4B2FAF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Pr="004B2FAF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Pr="004B2FAF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:rsidRPr="004B2FAF" w14:paraId="59711262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4B2FAF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4B2FAF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4B2FAF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4B2FAF">
              <w:rPr>
                <w:rFonts w:eastAsiaTheme="minorHAnsi"/>
                <w:b/>
                <w:bCs/>
                <w:lang w:eastAsia="zh-CN"/>
              </w:rPr>
              <w:t>5</w:t>
            </w:r>
            <w:r w:rsidRPr="004B2FAF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4B2FAF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Pr="004B2FAF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Pr="004B2FAF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:rsidRPr="004B2FAF" w14:paraId="1744C21B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:rsidRPr="004B2FAF" w14:paraId="0431F34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:rsidRPr="004B2FAF" w14:paraId="5A21F99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:rsidRPr="004B2FAF" w14:paraId="25A0850D" w14:textId="77777777" w:rsidTr="00F00A02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4B2FAF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4B2FAF">
              <w:rPr>
                <w:rFonts w:eastAsiaTheme="minorHAnsi"/>
                <w:b/>
                <w:bCs/>
                <w:lang w:eastAsia="ar-SA"/>
              </w:rPr>
              <w:t xml:space="preserve">РАЗДЕЛ 4 – СО ДЛЯ ОБЕСПЕЧЕНИЯ ЕДИНСТВА ИЗМЕРЕНИЙ </w:t>
            </w:r>
            <w:r w:rsidRPr="004B2FAF">
              <w:rPr>
                <w:rFonts w:eastAsiaTheme="minorHAnsi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4B2FAF" w14:paraId="1F53C64C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4B2FAF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2</w:t>
            </w:r>
            <w:r w:rsidRPr="004B2FAF">
              <w:rPr>
                <w:rFonts w:eastAsiaTheme="minorHAnsi"/>
                <w:lang w:eastAsia="ar-SA"/>
              </w:rPr>
              <w:t>O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3</w:t>
            </w:r>
            <w:r w:rsidRPr="004B2FAF"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:rsidRPr="004B2FAF" w14:paraId="6D944FAA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4B2FAF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4B2FAF">
              <w:rPr>
                <w:rFonts w:eastAsiaTheme="minorHAnsi"/>
                <w:b/>
                <w:bCs/>
                <w:lang w:eastAsia="zh-CN"/>
              </w:rPr>
              <w:t>80</w:t>
            </w:r>
            <w:r w:rsidRPr="004B2FAF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2</w:t>
            </w:r>
            <w:r w:rsidRPr="004B2FAF">
              <w:rPr>
                <w:rFonts w:eastAsiaTheme="minorHAnsi"/>
                <w:lang w:eastAsia="ar-SA"/>
              </w:rPr>
              <w:t>O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3</w:t>
            </w:r>
            <w:r w:rsidRPr="004B2FAF"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:rsidRPr="004B2FAF" w14:paraId="0A39B62C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4B2FAF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4B2FAF">
              <w:rPr>
                <w:rFonts w:eastAsiaTheme="minorHAnsi"/>
                <w:b/>
                <w:bCs/>
                <w:lang w:eastAsia="zh-CN"/>
              </w:rPr>
              <w:t>81</w:t>
            </w:r>
            <w:r w:rsidRPr="004B2FAF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2</w:t>
            </w:r>
            <w:r w:rsidRPr="004B2FAF">
              <w:rPr>
                <w:rFonts w:eastAsiaTheme="minorHAnsi"/>
                <w:lang w:eastAsia="ar-SA"/>
              </w:rPr>
              <w:t>O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3</w:t>
            </w:r>
            <w:r w:rsidRPr="004B2FAF"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:rsidRPr="004B2FAF" w14:paraId="3A864A53" w14:textId="77777777" w:rsidTr="00F00A02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Pr="004B2FAF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b/>
                <w:lang w:eastAsia="zh-CN"/>
              </w:rPr>
              <w:t xml:space="preserve">РАЗДЕЛ 6 – </w:t>
            </w:r>
            <w:r w:rsidRPr="004B2FAF">
              <w:rPr>
                <w:b/>
                <w:bCs/>
              </w:rPr>
              <w:t xml:space="preserve">СО ДЛЯ ОБЕСПЕЧЕНИЯ ЕДИНСТВА ИЗМЕРЕНИЙ </w:t>
            </w:r>
            <w:r w:rsidRPr="004B2FAF">
              <w:rPr>
                <w:b/>
                <w:bCs/>
              </w:rPr>
              <w:br/>
              <w:t>В ПИЩЕВОЙ ПРОМЫШЛЕННОСТИ</w:t>
            </w:r>
          </w:p>
        </w:tc>
      </w:tr>
      <w:tr w:rsidR="00015DBF" w:rsidRPr="004B2FAF" w14:paraId="4295D84F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4B2FAF" w:rsidRDefault="00015DBF">
            <w:pPr>
              <w:suppressAutoHyphens/>
              <w:snapToGrid w:val="0"/>
              <w:jc w:val="center"/>
            </w:pPr>
            <w:r w:rsidRPr="004B2FAF">
              <w:t>6.5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43C3E434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4B2FAF">
              <w:rPr>
                <w:rFonts w:eastAsiaTheme="minorHAnsi"/>
                <w:b/>
                <w:lang w:eastAsia="ar-SA"/>
              </w:rPr>
              <w:t>3000</w:t>
            </w:r>
            <w:r w:rsidRPr="004B2FAF">
              <w:rPr>
                <w:rFonts w:eastAsiaTheme="minorHAnsi"/>
                <w:b/>
                <w:lang w:eastAsia="ar-SA"/>
              </w:rPr>
              <w:t>:2024</w:t>
            </w:r>
          </w:p>
          <w:p w14:paraId="0A8290AC" w14:textId="0FF77A61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12297-2023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5617" w14:textId="77777777" w:rsidR="00015DBF" w:rsidRPr="004B2FAF" w:rsidRDefault="00015DBF" w:rsidP="00C51C27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4B2FAF">
              <w:rPr>
                <w:bCs/>
                <w:color w:val="auto"/>
              </w:rPr>
              <w:t xml:space="preserve">СО состава бензойной кислоты </w:t>
            </w:r>
          </w:p>
          <w:p w14:paraId="4DF4C77D" w14:textId="0C9A70CE" w:rsidR="00015DBF" w:rsidRPr="004B2FAF" w:rsidRDefault="00015DBF">
            <w:pPr>
              <w:suppressAutoHyphens/>
            </w:pPr>
            <w:r w:rsidRPr="004B2FAF">
              <w:rPr>
                <w:bCs/>
              </w:rPr>
              <w:t>(С</w:t>
            </w:r>
            <w:r w:rsidRPr="004B2FAF">
              <w:rPr>
                <w:bCs/>
                <w:vertAlign w:val="subscript"/>
              </w:rPr>
              <w:t>7</w:t>
            </w:r>
            <w:r w:rsidRPr="004B2FAF">
              <w:rPr>
                <w:bCs/>
              </w:rPr>
              <w:t>Н</w:t>
            </w:r>
            <w:r w:rsidRPr="004B2FAF">
              <w:rPr>
                <w:bCs/>
                <w:vertAlign w:val="subscript"/>
              </w:rPr>
              <w:t>6</w:t>
            </w:r>
            <w:r w:rsidRPr="004B2FAF">
              <w:rPr>
                <w:bCs/>
              </w:rPr>
              <w:t>О</w:t>
            </w:r>
            <w:r w:rsidRPr="004B2FAF">
              <w:rPr>
                <w:bCs/>
                <w:vertAlign w:val="subscript"/>
              </w:rPr>
              <w:t>2</w:t>
            </w:r>
            <w:r w:rsidRPr="004B2FAF">
              <w:rPr>
                <w:bCs/>
              </w:rPr>
              <w:t xml:space="preserve"> СО УНИИМ)</w:t>
            </w:r>
          </w:p>
        </w:tc>
      </w:tr>
      <w:tr w:rsidR="00015DBF" w:rsidRPr="004B2FAF" w14:paraId="37F7FA0B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4B2FAF" w:rsidRDefault="00015DBF">
            <w:pPr>
              <w:suppressAutoHyphens/>
              <w:snapToGrid w:val="0"/>
              <w:jc w:val="center"/>
            </w:pPr>
            <w:r w:rsidRPr="004B2FAF">
              <w:t>6.7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613AAA7B" w:rsidR="00015DBF" w:rsidRPr="004B2FAF" w:rsidRDefault="00015DBF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4B2FAF">
              <w:rPr>
                <w:rFonts w:eastAsiaTheme="minorHAnsi"/>
                <w:b/>
                <w:lang w:eastAsia="ar-SA"/>
              </w:rPr>
              <w:t>3001</w:t>
            </w:r>
            <w:r w:rsidRPr="004B2FAF">
              <w:rPr>
                <w:rFonts w:eastAsiaTheme="minorHAnsi"/>
                <w:b/>
                <w:lang w:eastAsia="ar-SA"/>
              </w:rPr>
              <w:t>:2024</w:t>
            </w:r>
          </w:p>
          <w:p w14:paraId="5D79524D" w14:textId="2B568364" w:rsidR="00015DBF" w:rsidRPr="004B2FAF" w:rsidRDefault="00015DBF" w:rsidP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1229</w:t>
            </w:r>
            <w:r w:rsidRPr="004B2FAF">
              <w:rPr>
                <w:rFonts w:eastAsiaTheme="minorHAnsi"/>
                <w:bCs/>
                <w:lang w:eastAsia="zh-CN"/>
              </w:rPr>
              <w:t>8</w:t>
            </w:r>
            <w:r w:rsidRPr="004B2FAF">
              <w:rPr>
                <w:rFonts w:eastAsiaTheme="minorHAnsi"/>
                <w:bCs/>
                <w:lang w:val="x-none" w:eastAsia="zh-CN"/>
              </w:rPr>
              <w:t>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01A5" w14:textId="77777777" w:rsidR="00015DBF" w:rsidRPr="004B2FAF" w:rsidRDefault="00015DBF" w:rsidP="00015DBF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4B2FAF">
              <w:rPr>
                <w:bCs/>
                <w:color w:val="auto"/>
              </w:rPr>
              <w:t xml:space="preserve">СО состава сорбиновой кислоты </w:t>
            </w:r>
          </w:p>
          <w:p w14:paraId="12573E26" w14:textId="2543CAB8" w:rsidR="00015DBF" w:rsidRPr="004B2FAF" w:rsidRDefault="00015DBF" w:rsidP="00015DBF">
            <w:pPr>
              <w:suppressAutoHyphens/>
            </w:pPr>
            <w:r w:rsidRPr="004B2FAF">
              <w:rPr>
                <w:bCs/>
              </w:rPr>
              <w:t>(С</w:t>
            </w:r>
            <w:r w:rsidRPr="004B2FAF">
              <w:rPr>
                <w:bCs/>
                <w:vertAlign w:val="subscript"/>
              </w:rPr>
              <w:t>6</w:t>
            </w:r>
            <w:r w:rsidRPr="004B2FAF">
              <w:rPr>
                <w:bCs/>
              </w:rPr>
              <w:t>Н</w:t>
            </w:r>
            <w:r w:rsidRPr="004B2FAF">
              <w:rPr>
                <w:bCs/>
                <w:vertAlign w:val="subscript"/>
              </w:rPr>
              <w:t>8</w:t>
            </w:r>
            <w:r w:rsidRPr="004B2FAF">
              <w:rPr>
                <w:bCs/>
              </w:rPr>
              <w:t>О</w:t>
            </w:r>
            <w:r w:rsidRPr="004B2FAF">
              <w:rPr>
                <w:bCs/>
                <w:vertAlign w:val="subscript"/>
              </w:rPr>
              <w:t>2</w:t>
            </w:r>
            <w:r w:rsidRPr="004B2FAF">
              <w:rPr>
                <w:bCs/>
              </w:rPr>
              <w:t xml:space="preserve"> СО УНИИМ)</w:t>
            </w:r>
          </w:p>
        </w:tc>
      </w:tr>
      <w:tr w:rsidR="00015DBF" w:rsidRPr="004B2FAF" w14:paraId="6C2DF749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t>6.9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t>СО массовой доли общей ртути в порошках пищевой продукции (набор СО Hg)</w:t>
            </w:r>
          </w:p>
        </w:tc>
      </w:tr>
      <w:tr w:rsidR="00015DBF" w:rsidRPr="004B2FAF" w14:paraId="29684478" w14:textId="77777777" w:rsidTr="00F00A02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015DBF" w:rsidRPr="004B2FAF" w:rsidRDefault="00015DBF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1" w:name="_Hlk129524740"/>
            <w:r w:rsidRPr="004B2FAF">
              <w:rPr>
                <w:rFonts w:eastAsiaTheme="minorHAnsi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4B2FAF" w14:paraId="35CBE696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015DBF" w:rsidRPr="004B2FAF" w14:paraId="001938EF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015DBF" w:rsidRPr="004B2FAF" w14:paraId="0D53683E" w14:textId="77777777" w:rsidTr="00F00A02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015DBF" w:rsidRPr="004B2FAF" w14:paraId="56D7CD1F" w14:textId="77777777" w:rsidTr="00F00A02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015DBF" w:rsidRPr="004B2FAF" w:rsidRDefault="00015DBF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4B2FAF">
              <w:rPr>
                <w:rFonts w:eastAsiaTheme="minorHAnsi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4B2FAF" w14:paraId="353F753E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4B2FAF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4B2FAF"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4B2FAF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5B4EF6" w:rsidRPr="004B2FAF" w14:paraId="45001995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4B2FA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8.45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4B2FAF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4B2FAF">
              <w:rPr>
                <w:rFonts w:eastAsiaTheme="minorHAnsi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4B2FAF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10834-2016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4B2FAF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изотопного состава никеля в азотнокислом растворе (</w:t>
            </w:r>
            <w:r w:rsidRPr="004B2FAF">
              <w:rPr>
                <w:rFonts w:eastAsiaTheme="minorHAnsi"/>
                <w:vertAlign w:val="superscript"/>
                <w:lang w:eastAsia="ar-SA"/>
              </w:rPr>
              <w:t>58</w:t>
            </w:r>
            <w:r w:rsidRPr="004B2FAF">
              <w:rPr>
                <w:rFonts w:eastAsiaTheme="minorHAnsi"/>
                <w:lang w:eastAsia="ar-SA"/>
              </w:rPr>
              <w:t>Ni СО УНИИМ)</w:t>
            </w:r>
          </w:p>
        </w:tc>
      </w:tr>
      <w:tr w:rsidR="005B4EF6" w:rsidRPr="004B2FAF" w14:paraId="54A3ED34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4B2FA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8.46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4B2FAF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4B2FAF">
              <w:rPr>
                <w:rFonts w:eastAsiaTheme="minorHAnsi"/>
                <w:b/>
                <w:bCs/>
                <w:lang w:eastAsia="zh-CN"/>
              </w:rPr>
              <w:t>2662:2022</w:t>
            </w:r>
          </w:p>
          <w:p w14:paraId="19F60A70" w14:textId="6FB668D3" w:rsidR="005B4EF6" w:rsidRPr="004B2FAF" w:rsidRDefault="005B4EF6" w:rsidP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1083</w:t>
            </w:r>
            <w:r w:rsidRPr="004B2FAF">
              <w:rPr>
                <w:rFonts w:eastAsiaTheme="minorHAnsi"/>
                <w:lang w:eastAsia="zh-CN"/>
              </w:rPr>
              <w:t>5</w:t>
            </w:r>
            <w:r w:rsidRPr="004B2FAF">
              <w:rPr>
                <w:rFonts w:eastAsiaTheme="minorHAnsi"/>
                <w:lang w:val="x-none" w:eastAsia="zh-CN"/>
              </w:rPr>
              <w:t>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4B2FAF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изотопного состава свинца в азотнокислом растворе (</w:t>
            </w:r>
            <w:r w:rsidRPr="004B2FAF">
              <w:rPr>
                <w:rFonts w:eastAsiaTheme="minorHAnsi"/>
                <w:vertAlign w:val="superscript"/>
                <w:lang w:eastAsia="ar-SA"/>
              </w:rPr>
              <w:t>208</w:t>
            </w:r>
            <w:r w:rsidRPr="004B2FAF">
              <w:rPr>
                <w:rFonts w:eastAsiaTheme="minorHAnsi"/>
                <w:lang w:eastAsia="ar-SA"/>
              </w:rPr>
              <w:t>Pb СО УНИИМ)</w:t>
            </w:r>
          </w:p>
        </w:tc>
      </w:tr>
      <w:tr w:rsidR="005B4EF6" w:rsidRPr="004B2FAF" w14:paraId="3327CD0C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4B2FA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8.47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41B6E374" w:rsidR="005B4EF6" w:rsidRPr="004B2FAF" w:rsidRDefault="005B4EF6" w:rsidP="00C51C2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4B2FAF">
              <w:rPr>
                <w:rFonts w:eastAsiaTheme="minorHAnsi"/>
                <w:b/>
                <w:lang w:eastAsia="ar-SA"/>
              </w:rPr>
              <w:t>2996:2024</w:t>
            </w:r>
          </w:p>
          <w:p w14:paraId="63082F2C" w14:textId="3846A487" w:rsidR="005B4EF6" w:rsidRPr="004B2FAF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10498-2014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4B2FAF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сульфаминовой кислоты </w:t>
            </w:r>
          </w:p>
          <w:p w14:paraId="4C06924F" w14:textId="3F025AD8" w:rsidR="005B4EF6" w:rsidRPr="004B2FAF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(NH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2</w:t>
            </w:r>
            <w:r w:rsidRPr="004B2FAF">
              <w:rPr>
                <w:rFonts w:eastAsiaTheme="minorHAnsi"/>
                <w:lang w:eastAsia="ar-SA"/>
              </w:rPr>
              <w:t>SO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3</w:t>
            </w:r>
            <w:r w:rsidRPr="004B2FAF">
              <w:rPr>
                <w:rFonts w:eastAsiaTheme="minorHAnsi"/>
                <w:lang w:eastAsia="ar-SA"/>
              </w:rPr>
              <w:t>H СО УНИИМ)</w:t>
            </w:r>
          </w:p>
        </w:tc>
      </w:tr>
      <w:tr w:rsidR="005B4EF6" w:rsidRPr="004B2FAF" w14:paraId="2A846291" w14:textId="77777777" w:rsidTr="00F00A02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5B4EF6" w:rsidRPr="004B2FAF" w:rsidRDefault="005B4EF6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4B2FAF" w14:paraId="1A714F1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4B2FAF" w:rsidRDefault="005B4EF6">
            <w:pPr>
              <w:tabs>
                <w:tab w:val="left" w:pos="176"/>
              </w:tabs>
              <w:ind w:left="176" w:right="-108" w:hanging="10"/>
            </w:pPr>
            <w:r w:rsidRPr="004B2FAF">
              <w:t>9.2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4B2FAF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4B2FAF" w:rsidRDefault="005B4EF6">
            <w:pPr>
              <w:spacing w:line="288" w:lineRule="auto"/>
              <w:ind w:right="-109"/>
            </w:pPr>
            <w:r w:rsidRPr="004B2FAF">
              <w:t xml:space="preserve">СО состава насыщенного активированного угля </w:t>
            </w:r>
          </w:p>
          <w:p w14:paraId="1D5329A5" w14:textId="5387D4A1" w:rsidR="005B4EF6" w:rsidRPr="004B2FAF" w:rsidRDefault="005B4EF6">
            <w:pPr>
              <w:spacing w:line="288" w:lineRule="auto"/>
              <w:ind w:right="-109"/>
              <w:rPr>
                <w:bCs/>
              </w:rPr>
            </w:pPr>
            <w:r w:rsidRPr="004B2FAF">
              <w:t>(СО НАУ/1-2022)</w:t>
            </w:r>
          </w:p>
        </w:tc>
      </w:tr>
      <w:tr w:rsidR="005B4EF6" w:rsidRPr="004B2FAF" w14:paraId="1643C350" w14:textId="77777777" w:rsidTr="00F00A02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B4EF6" w:rsidRPr="004B2FAF" w:rsidRDefault="005B4EF6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4B2FAF">
              <w:rPr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4B2FAF" w14:paraId="41E0FDE6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4B2FA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4B2FAF" w:rsidRDefault="005B4EF6">
            <w:pPr>
              <w:spacing w:line="288" w:lineRule="auto"/>
              <w:ind w:right="-109"/>
            </w:pPr>
            <w:r w:rsidRPr="004B2FAF">
              <w:t>СО состава отработанного автомобильного нейтрализатора (СО АН-1)</w:t>
            </w:r>
          </w:p>
        </w:tc>
      </w:tr>
      <w:tr w:rsidR="005B4EF6" w:rsidRPr="004B2FAF" w14:paraId="24011513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4B2FAF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4B2FAF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4B2FAF" w:rsidRDefault="005B4EF6" w:rsidP="00031EC2">
            <w:pPr>
              <w:spacing w:line="288" w:lineRule="auto"/>
              <w:ind w:right="-109"/>
            </w:pPr>
            <w:r w:rsidRPr="004B2FAF">
              <w:t>СО состава отработанного автомобильного нейтрализатора (СО АН-2)</w:t>
            </w:r>
          </w:p>
        </w:tc>
      </w:tr>
      <w:tr w:rsidR="005B4EF6" w:rsidRPr="004B2FAF" w14:paraId="6080498F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4B2FAF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4B2FAF" w:rsidRDefault="005B4EF6" w:rsidP="00031EC2">
            <w:pPr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4B2FAF" w:rsidRDefault="005B4EF6" w:rsidP="00031EC2">
            <w:pPr>
              <w:spacing w:line="288" w:lineRule="auto"/>
              <w:ind w:right="-109"/>
            </w:pPr>
            <w:r w:rsidRPr="004B2FAF">
              <w:t>СО состава отработанного автомобильного нейтрализатора (СО АН-3)</w:t>
            </w:r>
          </w:p>
        </w:tc>
      </w:tr>
      <w:tr w:rsidR="00C51C27" w:rsidRPr="004B2FAF" w14:paraId="3A551C95" w14:textId="77777777" w:rsidTr="00871A8E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 w:themeFill="accent6" w:themeFillTint="33"/>
          </w:tcPr>
          <w:p w14:paraId="13886C84" w14:textId="77777777" w:rsidR="00C51C27" w:rsidRPr="004B2FAF" w:rsidRDefault="00C51C2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73B7BBD9" w14:textId="6E365E29" w:rsidR="00C51C27" w:rsidRPr="004B2FAF" w:rsidRDefault="00C51C2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 w:themeFill="accent6" w:themeFillTint="33"/>
          </w:tcPr>
          <w:p w14:paraId="6E7631ED" w14:textId="7CF1E37F" w:rsidR="00C51C27" w:rsidRPr="004B2FAF" w:rsidRDefault="00C51C27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color w:val="0070C0"/>
                <w:lang w:eastAsia="ar-SA"/>
              </w:rPr>
              <w:t>МСО ____:</w:t>
            </w:r>
            <w:r w:rsidR="00DF5163" w:rsidRPr="004B2FAF">
              <w:rPr>
                <w:rFonts w:eastAsiaTheme="minorHAnsi"/>
                <w:b/>
                <w:color w:val="0070C0"/>
                <w:lang w:eastAsia="ar-SA"/>
              </w:rPr>
              <w:t>___*</w:t>
            </w:r>
          </w:p>
          <w:p w14:paraId="6AAE6100" w14:textId="5CADFD1B" w:rsidR="00C51C27" w:rsidRPr="004B2FAF" w:rsidRDefault="00C51C2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12579-2024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ECC2FDE" w14:textId="5CA775F3" w:rsidR="00C51C27" w:rsidRPr="004B2FAF" w:rsidRDefault="00897740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золота лигатурного (СО Зл77)</w:t>
            </w:r>
          </w:p>
        </w:tc>
      </w:tr>
      <w:tr w:rsidR="00F775DA" w:rsidRPr="004B2FAF" w14:paraId="096D3765" w14:textId="77777777" w:rsidTr="00871A8E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 w:themeFill="accent6" w:themeFillTint="33"/>
          </w:tcPr>
          <w:p w14:paraId="30FB10EA" w14:textId="77777777" w:rsidR="00F775DA" w:rsidRPr="004B2FAF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2AC49D07" w14:textId="4D954BB5" w:rsidR="00F775DA" w:rsidRPr="004B2FAF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 w:themeFill="accent6" w:themeFillTint="33"/>
          </w:tcPr>
          <w:p w14:paraId="37390F22" w14:textId="66B17D9E" w:rsidR="00F775DA" w:rsidRPr="004B2FA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color w:val="0070C0"/>
                <w:lang w:eastAsia="ar-SA"/>
              </w:rPr>
              <w:t>МСО ____:___*</w:t>
            </w:r>
          </w:p>
          <w:p w14:paraId="53C8E77A" w14:textId="7EAD0988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12580-2024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D6511EA" w14:textId="7D2AE43F" w:rsidR="00F775DA" w:rsidRPr="004B2FAF" w:rsidRDefault="00897740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золота лигатурного (СО Зл82)</w:t>
            </w:r>
          </w:p>
        </w:tc>
      </w:tr>
      <w:tr w:rsidR="00F775DA" w:rsidRPr="004B2FAF" w14:paraId="768DEE12" w14:textId="77777777" w:rsidTr="00F00A02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F775DA" w:rsidRPr="004B2FAF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F775DA" w:rsidRPr="004B2FAF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F775DA" w:rsidRPr="004B2FAF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F775DA" w:rsidRPr="004B2FAF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F775DA" w:rsidRPr="004B2FAF" w14:paraId="2DC30546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F775DA" w:rsidRPr="004B2FAF" w:rsidRDefault="00F775DA" w:rsidP="00031EC2">
            <w:pPr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F775DA" w:rsidRPr="004B2FAF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F775DA" w:rsidRPr="004B2FAF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F775DA" w:rsidRPr="004B2FAF" w14:paraId="42B06B4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F775DA" w:rsidRPr="004B2FAF" w14:paraId="6514B86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F775DA" w:rsidRPr="004B2FAF" w:rsidRDefault="00F775DA" w:rsidP="00031EC2">
            <w:pPr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F775DA" w:rsidRPr="004B2FAF" w14:paraId="5F4F5B1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1179</w:t>
            </w:r>
            <w:r w:rsidRPr="004B2FAF">
              <w:rPr>
                <w:rFonts w:eastAsiaTheme="minorHAnsi"/>
                <w:lang w:eastAsia="zh-CN"/>
              </w:rPr>
              <w:t>9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800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801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802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803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804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805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4B2FAF" w:rsidRPr="004B2FAF" w14:paraId="22497DD3" w14:textId="77777777" w:rsidTr="004B2FAF">
        <w:trPr>
          <w:cantSplit/>
          <w:trHeight w:val="33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64534C3" w14:textId="77777777" w:rsidR="004B2FAF" w:rsidRPr="004B2FAF" w:rsidRDefault="004B2FAF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80616BF" w14:textId="6446212B" w:rsidR="004B2FAF" w:rsidRPr="004B2FAF" w:rsidRDefault="004B2FAF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10.12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1736096" w14:textId="422CF854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b/>
                <w:color w:val="0070C0"/>
                <w:sz w:val="26"/>
                <w:szCs w:val="26"/>
                <w:lang w:eastAsia="ar-SA"/>
              </w:rPr>
              <w:t>МСО ____:___*</w:t>
            </w:r>
            <w:r w:rsidR="00871A8E">
              <w:rPr>
                <w:rFonts w:eastAsiaTheme="minorHAnsi"/>
                <w:b/>
                <w:color w:val="0070C0"/>
                <w:sz w:val="26"/>
                <w:szCs w:val="26"/>
                <w:lang w:eastAsia="ar-SA"/>
              </w:rPr>
              <w:t>*</w:t>
            </w:r>
          </w:p>
          <w:p w14:paraId="724D3EE5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12689-2024</w:t>
            </w:r>
          </w:p>
          <w:p w14:paraId="1872C052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12690-2024</w:t>
            </w:r>
          </w:p>
          <w:p w14:paraId="0548B746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12691-2024</w:t>
            </w:r>
          </w:p>
          <w:p w14:paraId="51ABB5B8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12692-2024</w:t>
            </w:r>
          </w:p>
          <w:p w14:paraId="43674403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12693-2024</w:t>
            </w:r>
          </w:p>
          <w:p w14:paraId="6BA8FDB4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12694-2024</w:t>
            </w:r>
          </w:p>
          <w:p w14:paraId="4D19E1B1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12695-2024</w:t>
            </w:r>
          </w:p>
          <w:p w14:paraId="74F43484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12696-2024</w:t>
            </w:r>
          </w:p>
          <w:p w14:paraId="578F9766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12697-2024</w:t>
            </w:r>
          </w:p>
          <w:p w14:paraId="7CA38B9A" w14:textId="3AB0102D" w:rsidR="004B2FAF" w:rsidRPr="004B2FAF" w:rsidRDefault="004B2FAF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12698-2024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92F9A91" w14:textId="0F696C50" w:rsidR="004B2FAF" w:rsidRPr="004B2FAF" w:rsidRDefault="004B2FAF" w:rsidP="00031EC2">
            <w:pPr>
              <w:suppressAutoHyphens/>
              <w:rPr>
                <w:rFonts w:eastAsiaTheme="minorHAnsi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СО состава меди (набор VSM05)</w:t>
            </w:r>
          </w:p>
        </w:tc>
      </w:tr>
      <w:tr w:rsidR="00F775DA" w:rsidRPr="004B2FAF" w14:paraId="0CDC0208" w14:textId="77777777" w:rsidTr="00F00A02">
        <w:trPr>
          <w:cantSplit/>
          <w:trHeight w:val="339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F775DA" w:rsidRPr="004B2FAF" w14:paraId="67280234" w14:textId="77777777" w:rsidTr="00F00A02">
        <w:trPr>
          <w:cantSplit/>
          <w:trHeight w:val="2130"/>
          <w:jc w:val="center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F775DA" w:rsidRPr="004B2FAF" w:rsidRDefault="00F775DA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F775DA" w:rsidRPr="004B2FAF" w:rsidRDefault="00F775DA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F775DA" w:rsidRPr="004B2FAF" w:rsidRDefault="00F775DA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F775DA" w:rsidRPr="004B2FAF" w14:paraId="37D1B0F8" w14:textId="77777777" w:rsidTr="00871A8E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F1DD" w:themeFill="accent3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E6A2FD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AB93D1E" w14:textId="027EE69A" w:rsidR="00F775DA" w:rsidRPr="004B2FAF" w:rsidRDefault="00F775DA" w:rsidP="00031EC2">
            <w:pPr>
              <w:ind w:left="-45" w:right="-108"/>
              <w:jc w:val="center"/>
            </w:pPr>
            <w:r w:rsidRPr="004B2FAF">
              <w:t>10.19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AC04128" w14:textId="523F97DD" w:rsidR="00F775DA" w:rsidRPr="004B2FA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color w:val="0070C0"/>
                <w:lang w:eastAsia="ar-SA"/>
              </w:rPr>
              <w:t>МСО ____:___*</w:t>
            </w:r>
            <w:r w:rsidR="00871A8E"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47DEB36" w14:textId="6B491307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12529-2024</w:t>
            </w:r>
          </w:p>
          <w:p w14:paraId="6D6BD3E6" w14:textId="30C8B863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12530-2024</w:t>
            </w:r>
          </w:p>
          <w:p w14:paraId="5CAD0F2C" w14:textId="54D5C4D1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12531-2024</w:t>
            </w:r>
          </w:p>
          <w:p w14:paraId="762BE51F" w14:textId="364A4406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12532-2024</w:t>
            </w:r>
          </w:p>
          <w:p w14:paraId="0D01C3CF" w14:textId="2B742574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12533-2024</w:t>
            </w:r>
          </w:p>
          <w:p w14:paraId="17C1A542" w14:textId="688940D7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12534-2024</w:t>
            </w:r>
          </w:p>
          <w:p w14:paraId="7AED8C45" w14:textId="54897208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12535-2024</w:t>
            </w:r>
          </w:p>
          <w:p w14:paraId="062B3539" w14:textId="6D84BF05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12536-2024</w:t>
            </w:r>
          </w:p>
          <w:p w14:paraId="42A56C73" w14:textId="76E09E8C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12537-2024</w:t>
            </w:r>
          </w:p>
          <w:p w14:paraId="5F3E6013" w14:textId="0B66FA1F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12538-2024</w:t>
            </w:r>
          </w:p>
          <w:p w14:paraId="4F6A79B8" w14:textId="5DB5497D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2CC6F2C" w14:textId="129AE8C5" w:rsidR="00F775DA" w:rsidRPr="004B2FAF" w:rsidRDefault="00F775DA" w:rsidP="00031EC2">
            <w:pPr>
              <w:spacing w:line="288" w:lineRule="auto"/>
              <w:ind w:right="-109"/>
            </w:pPr>
            <w:r w:rsidRPr="004B2FAF">
              <w:t>СО состава свинца (набор VSS3)</w:t>
            </w:r>
          </w:p>
        </w:tc>
      </w:tr>
      <w:tr w:rsidR="00F775DA" w:rsidRPr="004B2FAF" w14:paraId="3456F9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10.31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F775DA" w:rsidRPr="004B2FAF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F775DA" w:rsidRPr="004B2FAF" w:rsidRDefault="00F775DA" w:rsidP="00EC45B3">
            <w:pPr>
              <w:spacing w:line="288" w:lineRule="auto"/>
              <w:ind w:left="44" w:right="-109" w:firstLine="199"/>
            </w:pPr>
            <w:r w:rsidRPr="004B2FAF">
              <w:t>ГСО 11821-2022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теллурида меди (СО Те)</w:t>
            </w:r>
          </w:p>
        </w:tc>
      </w:tr>
      <w:tr w:rsidR="00F775DA" w:rsidRPr="004B2FAF" w14:paraId="336D780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10.32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F775DA" w:rsidRPr="004B2FAF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F775DA" w:rsidRPr="004B2FAF" w:rsidRDefault="00F775DA" w:rsidP="00EC45B3">
            <w:pPr>
              <w:spacing w:line="288" w:lineRule="auto"/>
              <w:ind w:left="44" w:right="-109" w:firstLine="199"/>
            </w:pPr>
            <w:r w:rsidRPr="004B2FAF">
              <w:t>ГСО 11921-2022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катодного осадка (СО КО-2022)</w:t>
            </w:r>
          </w:p>
        </w:tc>
      </w:tr>
      <w:tr w:rsidR="00F775DA" w:rsidRPr="004B2FAF" w14:paraId="24877CBC" w14:textId="77777777" w:rsidTr="00F00A02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F775DA" w:rsidRPr="004B2FAF" w:rsidRDefault="00F775DA" w:rsidP="00031EC2">
            <w:pPr>
              <w:spacing w:line="288" w:lineRule="auto"/>
              <w:ind w:right="-109"/>
              <w:jc w:val="center"/>
            </w:pPr>
            <w:r w:rsidRPr="004B2FAF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F775DA" w:rsidRPr="004B2FAF" w14:paraId="567B5E2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F775DA" w:rsidRPr="004B2FAF" w:rsidRDefault="00F775DA" w:rsidP="008D1705">
            <w:pPr>
              <w:ind w:left="-45" w:right="-108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2862:2023</w:t>
            </w:r>
          </w:p>
          <w:p w14:paraId="5E0FC4D4" w14:textId="77777777" w:rsidR="00F775DA" w:rsidRPr="004B2FAF" w:rsidRDefault="00F775DA" w:rsidP="00AB6932">
            <w:pPr>
              <w:ind w:left="-45" w:right="-108"/>
              <w:jc w:val="center"/>
            </w:pPr>
            <w:r w:rsidRPr="004B2FAF">
              <w:t>ГСО 10572-2015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F775DA" w:rsidRPr="004B2FAF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F775DA" w:rsidRPr="004B2FAF" w14:paraId="1FFBE0E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F775DA" w:rsidRPr="004B2FAF" w:rsidRDefault="00F775DA" w:rsidP="008D1705">
            <w:pPr>
              <w:ind w:left="-45" w:right="-108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2863:2023</w:t>
            </w:r>
          </w:p>
          <w:p w14:paraId="5590878D" w14:textId="77777777" w:rsidR="00F775DA" w:rsidRPr="004B2FAF" w:rsidRDefault="00F775DA" w:rsidP="00AB6932">
            <w:pPr>
              <w:spacing w:line="288" w:lineRule="auto"/>
              <w:ind w:left="-45" w:right="-109"/>
              <w:jc w:val="center"/>
            </w:pPr>
            <w:r w:rsidRPr="004B2FAF">
              <w:t>ГСО 10573-2015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F775DA" w:rsidRPr="004B2FAF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F775DA" w:rsidRPr="004B2FAF" w14:paraId="4BE60B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F775DA" w:rsidRPr="004B2FAF" w:rsidRDefault="00F775DA" w:rsidP="008D1705">
            <w:pPr>
              <w:ind w:left="-45" w:right="-108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2864:2023</w:t>
            </w:r>
          </w:p>
          <w:p w14:paraId="4CD4C730" w14:textId="77777777" w:rsidR="00F775DA" w:rsidRPr="004B2FAF" w:rsidRDefault="00F775DA" w:rsidP="00AB6932">
            <w:pPr>
              <w:spacing w:line="288" w:lineRule="auto"/>
              <w:ind w:left="-45" w:right="-109"/>
              <w:jc w:val="center"/>
            </w:pPr>
            <w:r w:rsidRPr="004B2FAF">
              <w:t>ГСО 10574-2015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F775DA" w:rsidRPr="004B2FAF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F775DA" w:rsidRPr="004B2FAF" w14:paraId="13A1685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F775DA" w:rsidRPr="004B2FAF" w:rsidRDefault="00F775DA" w:rsidP="008D1705">
            <w:pPr>
              <w:ind w:left="-45" w:right="-108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F775DA" w:rsidRPr="004B2FAF" w:rsidRDefault="00F775DA" w:rsidP="00AB6932">
            <w:pPr>
              <w:spacing w:line="288" w:lineRule="auto"/>
              <w:ind w:left="-45"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2865:2023</w:t>
            </w:r>
          </w:p>
          <w:p w14:paraId="54DED507" w14:textId="6358A264" w:rsidR="00F775DA" w:rsidRPr="004B2FAF" w:rsidRDefault="00F775DA" w:rsidP="00AB6932">
            <w:pPr>
              <w:spacing w:line="288" w:lineRule="auto"/>
              <w:ind w:left="-45" w:right="-109"/>
              <w:jc w:val="center"/>
            </w:pPr>
            <w:r w:rsidRPr="004B2FAF">
              <w:t>ГСО 10575-2015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F775DA" w:rsidRPr="004B2FAF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F775DA" w:rsidRPr="004B2FAF" w14:paraId="46D34BC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2866:2023</w:t>
            </w:r>
          </w:p>
          <w:p w14:paraId="2AFFE44A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10576-2015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F775DA" w:rsidRPr="004B2FAF" w14:paraId="6A1618B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2867:2023</w:t>
            </w:r>
          </w:p>
          <w:p w14:paraId="62AC6BB1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10577-2015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F775DA" w:rsidRPr="004B2FAF" w14:paraId="194F53D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2868:2023</w:t>
            </w:r>
          </w:p>
          <w:p w14:paraId="00E2120B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10578-2015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F775DA" w:rsidRPr="004B2FAF" w14:paraId="51E83912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2869:2023</w:t>
            </w:r>
          </w:p>
          <w:p w14:paraId="381D7797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10579-2015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F775DA" w:rsidRPr="004B2FAF" w14:paraId="417707E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F775DA" w:rsidRPr="004B2FAF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2870:2023</w:t>
            </w:r>
          </w:p>
          <w:p w14:paraId="3F8CD897" w14:textId="714AFB16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10580-2015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F775DA" w:rsidRPr="004B2FAF" w14:paraId="19E615D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2871:2023</w:t>
            </w:r>
          </w:p>
          <w:p w14:paraId="309FC9FC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10581-2015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F775DA" w:rsidRPr="004B2FAF" w14:paraId="74D2EA8E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2872:2023</w:t>
            </w:r>
          </w:p>
          <w:p w14:paraId="23EC4CBE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10582-2015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F775DA" w:rsidRPr="004B2FAF" w14:paraId="637F20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2847:2023</w:t>
            </w:r>
          </w:p>
          <w:p w14:paraId="0D51E671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10042-2011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F775DA" w:rsidRPr="004B2FAF" w14:paraId="1746171B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2848:2023</w:t>
            </w:r>
          </w:p>
          <w:p w14:paraId="5EFBA45A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10043-2011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F775DA" w:rsidRPr="004B2FAF" w14:paraId="4816D62D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2849:2023</w:t>
            </w:r>
          </w:p>
          <w:p w14:paraId="2F7FB846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10044-2011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F775DA" w:rsidRPr="004B2FAF" w14:paraId="169FBC5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2850:2023</w:t>
            </w:r>
          </w:p>
          <w:p w14:paraId="1700D5E6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10045-2011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F775DA" w:rsidRPr="004B2FAF" w14:paraId="250B604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2851:2023</w:t>
            </w:r>
          </w:p>
          <w:p w14:paraId="5F43688C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10046-2011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F775DA" w:rsidRPr="004B2FAF" w14:paraId="20DC1958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2852:2023</w:t>
            </w:r>
          </w:p>
          <w:p w14:paraId="46F919B2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10047-2011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F775DA" w:rsidRPr="004B2FAF" w14:paraId="1DCEA98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F775DA" w:rsidRPr="004B2FAF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2853:2023</w:t>
            </w:r>
          </w:p>
          <w:p w14:paraId="21469075" w14:textId="4903CF86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10048-2011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F775DA" w:rsidRPr="004B2FAF" w14:paraId="2AEA8F2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2854:2023</w:t>
            </w:r>
          </w:p>
          <w:p w14:paraId="39A4FA4E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10049-2011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F775DA" w:rsidRPr="004B2FAF" w14:paraId="628D81C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F775DA" w:rsidRPr="004B2FAF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2855:2023</w:t>
            </w:r>
          </w:p>
          <w:p w14:paraId="4F6C27D3" w14:textId="516448F9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10050-2011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F775DA" w:rsidRPr="004B2FAF" w14:paraId="0564B806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2856:2023</w:t>
            </w:r>
          </w:p>
          <w:p w14:paraId="082C5097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10051-2011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F775DA" w:rsidRPr="004B2FAF" w14:paraId="1BD24AE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2857:2023</w:t>
            </w:r>
          </w:p>
          <w:p w14:paraId="5BB4C3D6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10123-2012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F775DA" w:rsidRPr="004B2FAF" w14:paraId="537681D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2858:2023</w:t>
            </w:r>
          </w:p>
          <w:p w14:paraId="5E6E3356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10156-2012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СМС-55</w:t>
            </w:r>
          </w:p>
        </w:tc>
      </w:tr>
      <w:tr w:rsidR="00F775DA" w:rsidRPr="004B2FAF" w14:paraId="0C92899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F775DA" w:rsidRPr="004B2FAF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2859:2023</w:t>
            </w:r>
          </w:p>
          <w:p w14:paraId="27E1C0C8" w14:textId="131F1DC3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10205-2013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СМС-250</w:t>
            </w:r>
          </w:p>
        </w:tc>
      </w:tr>
      <w:tr w:rsidR="00F775DA" w:rsidRPr="004B2FAF" w14:paraId="3A1D598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2860:2023</w:t>
            </w:r>
          </w:p>
          <w:p w14:paraId="25E459A3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10206-2013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СМС-500</w:t>
            </w:r>
          </w:p>
        </w:tc>
      </w:tr>
      <w:tr w:rsidR="00F775DA" w:rsidRPr="004B2FAF" w14:paraId="6CDCBC1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2861:2023</w:t>
            </w:r>
          </w:p>
          <w:p w14:paraId="4EDA09DE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10207-2013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СМС-650</w:t>
            </w:r>
          </w:p>
        </w:tc>
      </w:tr>
      <w:tr w:rsidR="00F775DA" w:rsidRPr="004B2FAF" w14:paraId="5272E28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11702-2021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F775DA" w:rsidRPr="004B2FAF" w:rsidRDefault="00F775DA" w:rsidP="00060936">
            <w:pPr>
              <w:spacing w:line="288" w:lineRule="auto"/>
              <w:rPr>
                <w:bCs/>
              </w:rPr>
            </w:pPr>
            <w:r w:rsidRPr="004B2FAF"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F775DA" w:rsidRPr="004B2FAF" w14:paraId="3C5C952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11836-2021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F775DA" w:rsidRPr="004B2FAF" w:rsidRDefault="00F775DA" w:rsidP="00031EC2">
            <w:pPr>
              <w:spacing w:line="288" w:lineRule="auto"/>
              <w:rPr>
                <w:bCs/>
              </w:rPr>
            </w:pPr>
            <w:r w:rsidRPr="004B2FAF"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F775DA" w:rsidRPr="004B2FAF" w14:paraId="58AFBC4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11.6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11837-2021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F775DA" w:rsidRPr="004B2FAF" w:rsidRDefault="00F775DA" w:rsidP="00031EC2">
            <w:pPr>
              <w:spacing w:line="288" w:lineRule="auto"/>
              <w:rPr>
                <w:bCs/>
              </w:rPr>
            </w:pPr>
            <w:r w:rsidRPr="004B2FAF"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F775DA" w:rsidRPr="004B2FAF" w14:paraId="46CAF13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11.7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11838-2021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F775DA" w:rsidRPr="004B2FAF" w:rsidRDefault="00F775DA" w:rsidP="00031EC2">
            <w:pPr>
              <w:spacing w:line="288" w:lineRule="auto"/>
              <w:rPr>
                <w:bCs/>
              </w:rPr>
            </w:pPr>
            <w:r w:rsidRPr="004B2FAF"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F775DA" w:rsidRPr="004B2FAF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F775DA" w:rsidRPr="004B2FAF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4B2FAF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F775DA" w:rsidRPr="004B2FAF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4B2FAF">
              <w:rPr>
                <w:b/>
              </w:rPr>
              <w:t>В СФЕРЕ ЗДРАВООХРАНЕНИЯ И КЛИНИЧЕСКОЙ ДИАГНОСТИКИ</w:t>
            </w:r>
          </w:p>
        </w:tc>
      </w:tr>
      <w:tr w:rsidR="00F775DA" w:rsidRPr="004B2FAF" w14:paraId="3B7A17C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11919-2022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лидокаина гидрохлорида моногидрата (МЭЗ-038)</w:t>
            </w:r>
          </w:p>
        </w:tc>
      </w:tr>
      <w:tr w:rsidR="00F775DA" w:rsidRPr="004B2FAF" w14:paraId="578CD6C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прегабалина (МЭЗ-032)</w:t>
            </w:r>
          </w:p>
        </w:tc>
      </w:tr>
      <w:tr w:rsidR="00F775DA" w:rsidRPr="004B2FAF" w14:paraId="2F75B96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мельдония дигидрата (МЭЗ-035)</w:t>
            </w:r>
          </w:p>
        </w:tc>
      </w:tr>
      <w:tr w:rsidR="00F775DA" w:rsidRPr="004B2FAF" w14:paraId="354E066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метоклопрамида гидрохлорида моногидрата (МЭЗ-039)</w:t>
            </w:r>
          </w:p>
        </w:tc>
      </w:tr>
      <w:tr w:rsidR="00F775DA" w:rsidRPr="004B2FAF" w14:paraId="56CD91A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мелоксикама (МЭЗ-040)</w:t>
            </w:r>
          </w:p>
        </w:tc>
      </w:tr>
      <w:tr w:rsidR="00F775DA" w:rsidRPr="004B2FAF" w14:paraId="64991E2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метопролола тартрата (МЭЗ-042)</w:t>
            </w:r>
          </w:p>
        </w:tc>
      </w:tr>
      <w:tr w:rsidR="00F775DA" w:rsidRPr="004B2FAF" w14:paraId="276B24A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89715" w14:textId="77777777" w:rsidR="00F775DA" w:rsidRPr="004B2FAF" w:rsidRDefault="00F775DA" w:rsidP="006F5A33">
            <w:pPr>
              <w:spacing w:line="288" w:lineRule="auto"/>
              <w:ind w:right="-109"/>
            </w:pPr>
            <w:r w:rsidRPr="004B2FAF">
              <w:t xml:space="preserve">СО состава метформина гидрохлорида </w:t>
            </w:r>
          </w:p>
          <w:p w14:paraId="4B020448" w14:textId="29C8BB39" w:rsidR="00F775DA" w:rsidRPr="004B2FAF" w:rsidRDefault="00F775DA" w:rsidP="006F5A33">
            <w:pPr>
              <w:spacing w:line="288" w:lineRule="auto"/>
              <w:ind w:right="-109"/>
              <w:rPr>
                <w:bCs/>
              </w:rPr>
            </w:pPr>
            <w:r w:rsidRPr="004B2FAF">
              <w:t>(МЭЗ-043)</w:t>
            </w:r>
          </w:p>
        </w:tc>
      </w:tr>
      <w:tr w:rsidR="00F775DA" w:rsidRPr="004B2FAF" w14:paraId="05F9FE5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F775DA" w:rsidRPr="004B2FAF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11964-2022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F775DA" w:rsidRPr="004B2FAF" w:rsidRDefault="00F775DA" w:rsidP="006F5A33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парацетамола (ацетаминофена) (МЭЗ-030)</w:t>
            </w:r>
          </w:p>
        </w:tc>
      </w:tr>
      <w:tr w:rsidR="00F775DA" w:rsidRPr="004B2FAF" w14:paraId="4A86B97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F775DA" w:rsidRPr="004B2FAF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11969-2022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4C35533" w14:textId="77777777" w:rsidR="00F775DA" w:rsidRPr="004B2FAF" w:rsidRDefault="00F775DA" w:rsidP="00031EC2">
            <w:pPr>
              <w:spacing w:line="288" w:lineRule="auto"/>
              <w:ind w:right="44"/>
              <w:jc w:val="both"/>
            </w:pPr>
            <w:r w:rsidRPr="004B2FAF">
              <w:t xml:space="preserve">СО состава аминокапроновой кислоты </w:t>
            </w:r>
          </w:p>
          <w:p w14:paraId="7777D080" w14:textId="24A830B0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(МЭЗ-031)</w:t>
            </w:r>
          </w:p>
        </w:tc>
      </w:tr>
      <w:tr w:rsidR="00F775DA" w:rsidRPr="004B2FAF" w14:paraId="007209F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F775DA" w:rsidRPr="004B2FAF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салициловой кислоты (МЭЗ-045)</w:t>
            </w:r>
          </w:p>
        </w:tc>
      </w:tr>
      <w:tr w:rsidR="00F775DA" w:rsidRPr="004B2FAF" w14:paraId="01701A2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F775DA" w:rsidRPr="004B2FAF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F775DA" w:rsidRPr="004B2FAF" w:rsidRDefault="00F775DA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F775DA" w:rsidRPr="004B2FAF" w:rsidRDefault="00F775DA" w:rsidP="00031EC2">
            <w:pPr>
              <w:spacing w:line="288" w:lineRule="auto"/>
              <w:ind w:right="44"/>
              <w:rPr>
                <w:bCs/>
              </w:rPr>
            </w:pPr>
            <w:r w:rsidRPr="004B2FAF">
              <w:t>СО состава тригексифенидила гидрохлорида (МЭЗ-046)</w:t>
            </w:r>
          </w:p>
        </w:tc>
      </w:tr>
      <w:tr w:rsidR="00F775DA" w:rsidRPr="004B2FAF" w14:paraId="4AAC96E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F775DA" w:rsidRPr="004B2FAF" w:rsidRDefault="00F775DA" w:rsidP="00031EC2">
            <w:pPr>
              <w:spacing w:line="288" w:lineRule="auto"/>
              <w:ind w:right="44"/>
              <w:rPr>
                <w:bCs/>
              </w:rPr>
            </w:pPr>
            <w:r w:rsidRPr="004B2FAF">
              <w:t>СО состава лоперамида (лоперамида гидрохлорида) (МЭЗ-047)</w:t>
            </w:r>
          </w:p>
        </w:tc>
      </w:tr>
      <w:tr w:rsidR="00F775DA" w:rsidRPr="004B2FAF" w14:paraId="5DB0312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F775DA" w:rsidRPr="004B2FAF" w:rsidRDefault="00F775DA" w:rsidP="006F5A33">
            <w:pPr>
              <w:spacing w:line="288" w:lineRule="auto"/>
              <w:ind w:right="44"/>
              <w:rPr>
                <w:bCs/>
              </w:rPr>
            </w:pPr>
            <w:r w:rsidRPr="004B2FAF">
              <w:t xml:space="preserve">СО состава пилокарпина гидрохлорида </w:t>
            </w:r>
            <w:r w:rsidRPr="004B2FAF">
              <w:br/>
              <w:t>(МЭЗ-048)</w:t>
            </w:r>
          </w:p>
        </w:tc>
      </w:tr>
      <w:tr w:rsidR="00F775DA" w:rsidRPr="004B2FAF" w14:paraId="04E070B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тропикамида (МЭЗ-052)</w:t>
            </w:r>
          </w:p>
        </w:tc>
      </w:tr>
      <w:tr w:rsidR="00F775DA" w:rsidRPr="004B2FAF" w14:paraId="1B1B12C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ксилометазолина гидрохлорида (МЭЗ-053)</w:t>
            </w:r>
          </w:p>
        </w:tc>
      </w:tr>
      <w:tr w:rsidR="00F775DA" w:rsidRPr="004B2FAF" w14:paraId="7399131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дифенгидрамина (дифенгидрамина гидрохлорида) (МЭЗ-056)</w:t>
            </w:r>
          </w:p>
        </w:tc>
      </w:tr>
      <w:tr w:rsidR="00F775DA" w:rsidRPr="004B2FAF" w14:paraId="52E486E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налтрексона (налтрексона гидрохлорида) (МЭЗ-059)</w:t>
            </w:r>
          </w:p>
        </w:tc>
      </w:tr>
      <w:tr w:rsidR="00F775DA" w:rsidRPr="004B2FAF" w14:paraId="350FB89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амантадина (амантадина гидрохлорида) (МЭЗ-060)</w:t>
            </w:r>
          </w:p>
        </w:tc>
      </w:tr>
      <w:tr w:rsidR="00F775DA" w:rsidRPr="004B2FAF" w14:paraId="0E21FBC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бупивакаина (бупивакаина гидрохлорида) (МЭЗ-061)</w:t>
            </w:r>
          </w:p>
        </w:tc>
      </w:tr>
      <w:tr w:rsidR="00F775DA" w:rsidRPr="004B2FAF" w14:paraId="4519D76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мебендазола (МЭЗ-062)</w:t>
            </w:r>
          </w:p>
        </w:tc>
      </w:tr>
      <w:tr w:rsidR="00F775DA" w:rsidRPr="004B2FAF" w14:paraId="2D4FB3F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2795:2023</w:t>
            </w:r>
          </w:p>
          <w:p w14:paraId="4D9B414F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декскетопрофена (декскетопрофена трометамола) (МЭЗ-063)</w:t>
            </w:r>
          </w:p>
        </w:tc>
      </w:tr>
      <w:tr w:rsidR="00F775DA" w:rsidRPr="004B2FAF" w14:paraId="0760A2D0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2796:2023</w:t>
            </w:r>
          </w:p>
          <w:p w14:paraId="347A9219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офлоксацина (МЭЗ-066)</w:t>
            </w:r>
          </w:p>
        </w:tc>
      </w:tr>
      <w:tr w:rsidR="00F775DA" w:rsidRPr="004B2FAF" w14:paraId="179A9E2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2797:2023</w:t>
            </w:r>
          </w:p>
          <w:p w14:paraId="75666DB7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бисакодила (МЭЗ-067)</w:t>
            </w:r>
          </w:p>
        </w:tc>
      </w:tr>
      <w:tr w:rsidR="00F775DA" w:rsidRPr="004B2FAF" w14:paraId="3B52F3A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2798:2023</w:t>
            </w:r>
          </w:p>
          <w:p w14:paraId="64713AE5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атенолола (МЭЗ-068)</w:t>
            </w:r>
          </w:p>
        </w:tc>
      </w:tr>
      <w:tr w:rsidR="00F775DA" w:rsidRPr="004B2FAF" w14:paraId="28AA449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2799:2023</w:t>
            </w:r>
          </w:p>
          <w:p w14:paraId="16346B80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ГСО11990-2022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галоперидола деканоата (МЭЗ-033)</w:t>
            </w:r>
          </w:p>
        </w:tc>
      </w:tr>
      <w:tr w:rsidR="00F775DA" w:rsidRPr="004B2FAF" w14:paraId="64AFFF9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2800:2023</w:t>
            </w:r>
          </w:p>
          <w:p w14:paraId="4ACA0BA5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ГСО11991-2022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F775DA" w:rsidRPr="004B2FAF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 xml:space="preserve">СО состава бупренорфина гидрохлорида </w:t>
            </w:r>
            <w:r w:rsidRPr="004B2FAF">
              <w:br/>
              <w:t>(МЭЗ-034)</w:t>
            </w:r>
          </w:p>
        </w:tc>
      </w:tr>
      <w:tr w:rsidR="00F775DA" w:rsidRPr="004B2FAF" w14:paraId="3D50148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2801:2023</w:t>
            </w:r>
          </w:p>
          <w:p w14:paraId="72D9C21F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ГСО11992-2022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налоксона гидрохлорида (налоксона гидрохлорида дигидрата) (МЭЗ-036)</w:t>
            </w:r>
          </w:p>
        </w:tc>
      </w:tr>
      <w:tr w:rsidR="00F775DA" w:rsidRPr="004B2FAF" w14:paraId="6DCC24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2802:2023</w:t>
            </w:r>
          </w:p>
          <w:p w14:paraId="23E1FD7E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11993-2022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нитразепама (МЭЗ-037)</w:t>
            </w:r>
          </w:p>
        </w:tc>
      </w:tr>
      <w:tr w:rsidR="00F775DA" w:rsidRPr="004B2FAF" w14:paraId="6C5D872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2803:2023</w:t>
            </w:r>
          </w:p>
          <w:p w14:paraId="7A9128A8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11994-2022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F775DA" w:rsidRPr="004B2FAF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оксибупрокаина гидрохлорида (МЭЗ-044)</w:t>
            </w:r>
          </w:p>
        </w:tc>
      </w:tr>
      <w:tr w:rsidR="00F775DA" w:rsidRPr="004B2FAF" w14:paraId="29EC7826" w14:textId="77777777" w:rsidTr="00F00A02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F775DA" w:rsidRPr="004B2FAF" w:rsidRDefault="00F775DA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4B2FAF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F775DA" w:rsidRPr="004B2FAF" w14:paraId="574FB22C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2608:2022</w:t>
            </w:r>
          </w:p>
          <w:p w14:paraId="3A4670CF" w14:textId="77777777" w:rsidR="00F775DA" w:rsidRPr="004B2FAF" w:rsidRDefault="00F775DA" w:rsidP="00EC45B3">
            <w:pPr>
              <w:ind w:left="243" w:right="-108"/>
            </w:pPr>
            <w:r w:rsidRPr="004B2FAF">
              <w:t>ГСО 11662-2020</w:t>
            </w:r>
          </w:p>
          <w:p w14:paraId="3B628E4A" w14:textId="77777777" w:rsidR="00F775DA" w:rsidRPr="004B2FAF" w:rsidRDefault="00F775DA" w:rsidP="00EC45B3">
            <w:pPr>
              <w:ind w:left="243" w:right="-108"/>
            </w:pPr>
            <w:r w:rsidRPr="004B2FAF">
              <w:t>ГСО 11663-2020</w:t>
            </w:r>
          </w:p>
          <w:p w14:paraId="4EF98599" w14:textId="77777777" w:rsidR="00F775DA" w:rsidRPr="004B2FAF" w:rsidRDefault="00F775DA" w:rsidP="00EC45B3">
            <w:pPr>
              <w:ind w:left="243" w:right="-108"/>
            </w:pPr>
            <w:r w:rsidRPr="004B2FAF">
              <w:t>ГСО 11664-2020</w:t>
            </w:r>
          </w:p>
          <w:p w14:paraId="55871AD1" w14:textId="77777777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t>ГСО 11665-2020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F775DA" w:rsidRPr="004B2FAF" w14:paraId="0BC0814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13.4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F775DA" w:rsidRPr="004B2FAF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4B2FAF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F775DA" w:rsidRPr="004B2FAF" w:rsidRDefault="00F775DA" w:rsidP="00EC45B3">
            <w:pPr>
              <w:ind w:left="243" w:right="-108"/>
            </w:pPr>
            <w:r w:rsidRPr="004B2FAF">
              <w:t xml:space="preserve">ГСО 11904-2022 </w:t>
            </w:r>
          </w:p>
          <w:p w14:paraId="72841FCD" w14:textId="77777777" w:rsidR="00F775DA" w:rsidRPr="004B2FAF" w:rsidRDefault="00F775DA" w:rsidP="00EC45B3">
            <w:pPr>
              <w:ind w:left="243" w:right="-108"/>
            </w:pPr>
            <w:r w:rsidRPr="004B2FAF">
              <w:t>ГСО 11905-2022</w:t>
            </w:r>
          </w:p>
          <w:p w14:paraId="51C4F9E0" w14:textId="77777777" w:rsidR="00F775DA" w:rsidRPr="004B2FAF" w:rsidRDefault="00F775DA" w:rsidP="00EC45B3">
            <w:pPr>
              <w:ind w:left="243" w:right="-108"/>
            </w:pPr>
            <w:r w:rsidRPr="004B2FAF">
              <w:t>ГСО 11906-2022</w:t>
            </w:r>
          </w:p>
          <w:p w14:paraId="0CB2F0B4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b/>
              </w:rPr>
            </w:pPr>
            <w:r w:rsidRPr="004B2FAF">
              <w:t>ГСО 11907-2022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F775DA" w:rsidRPr="004B2FAF" w:rsidRDefault="00F775DA" w:rsidP="009A0844">
            <w:pPr>
              <w:spacing w:line="288" w:lineRule="auto"/>
              <w:ind w:right="-109"/>
              <w:rPr>
                <w:bCs/>
              </w:rPr>
            </w:pPr>
            <w:r w:rsidRPr="004B2FAF">
              <w:t>СО низшей объемной энергии сгорания газов (набор НОЭС-ГС-ВНИИМ)</w:t>
            </w:r>
          </w:p>
        </w:tc>
      </w:tr>
    </w:tbl>
    <w:p w14:paraId="7F366AB0" w14:textId="65A7D759" w:rsidR="00871A8E" w:rsidRPr="00871A8E" w:rsidRDefault="00871A8E" w:rsidP="00871A8E">
      <w:pPr>
        <w:spacing w:line="216" w:lineRule="auto"/>
        <w:ind w:right="142" w:firstLine="567"/>
        <w:contextualSpacing/>
        <w:jc w:val="both"/>
        <w:rPr>
          <w:i/>
          <w:iCs/>
        </w:rPr>
      </w:pPr>
      <w:r w:rsidRPr="00871A8E">
        <w:rPr>
          <w:i/>
          <w:iCs/>
        </w:rPr>
        <w:t>* СО планируется представить для признания в качестве МСО в 2025 году.</w:t>
      </w:r>
    </w:p>
    <w:p w14:paraId="554CB5DC" w14:textId="72FD6372" w:rsidR="004B2FAF" w:rsidRDefault="004B2FAF" w:rsidP="00871A8E">
      <w:pPr>
        <w:spacing w:line="216" w:lineRule="auto"/>
        <w:ind w:right="142" w:firstLine="567"/>
        <w:contextualSpacing/>
        <w:jc w:val="both"/>
        <w:rPr>
          <w:i/>
          <w:iCs/>
        </w:rPr>
      </w:pPr>
      <w:r w:rsidRPr="00871A8E">
        <w:rPr>
          <w:i/>
          <w:iCs/>
        </w:rPr>
        <w:t>*</w:t>
      </w:r>
      <w:r w:rsidR="00871A8E" w:rsidRPr="00871A8E">
        <w:rPr>
          <w:i/>
          <w:iCs/>
        </w:rPr>
        <w:t>*</w:t>
      </w:r>
      <w:r w:rsidRPr="00871A8E">
        <w:rPr>
          <w:i/>
          <w:iCs/>
        </w:rPr>
        <w:t xml:space="preserve"> СО представлены для рассмотрения </w:t>
      </w:r>
      <w:r w:rsidR="00871A8E" w:rsidRPr="00871A8E">
        <w:rPr>
          <w:i/>
          <w:iCs/>
        </w:rPr>
        <w:t>возможности признания</w:t>
      </w:r>
      <w:r w:rsidRPr="00871A8E">
        <w:rPr>
          <w:i/>
          <w:iCs/>
        </w:rPr>
        <w:t xml:space="preserve"> </w:t>
      </w:r>
      <w:r w:rsidR="00871A8E" w:rsidRPr="00871A8E">
        <w:rPr>
          <w:i/>
          <w:iCs/>
        </w:rPr>
        <w:t xml:space="preserve">в </w:t>
      </w:r>
      <w:r w:rsidRPr="00871A8E">
        <w:rPr>
          <w:i/>
          <w:iCs/>
        </w:rPr>
        <w:t xml:space="preserve">качестве МСО </w:t>
      </w:r>
      <w:r w:rsidR="00871A8E" w:rsidRPr="00871A8E">
        <w:rPr>
          <w:i/>
          <w:iCs/>
        </w:rPr>
        <w:t>на 61-е заседание НТКМетр.</w:t>
      </w:r>
    </w:p>
    <w:p w14:paraId="65F83C22" w14:textId="487AECDB" w:rsidR="0017465C" w:rsidRDefault="0017465C" w:rsidP="00871A8E">
      <w:pPr>
        <w:spacing w:line="216" w:lineRule="auto"/>
        <w:ind w:right="142" w:firstLine="567"/>
        <w:contextualSpacing/>
        <w:jc w:val="both"/>
        <w:rPr>
          <w:i/>
          <w:iCs/>
        </w:rPr>
      </w:pPr>
    </w:p>
    <w:sectPr w:rsidR="0017465C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73161" w14:textId="77777777" w:rsidR="00FB6846" w:rsidRDefault="00FB6846" w:rsidP="00EB6163">
      <w:r>
        <w:separator/>
      </w:r>
    </w:p>
  </w:endnote>
  <w:endnote w:type="continuationSeparator" w:id="0">
    <w:p w14:paraId="3876A8B1" w14:textId="77777777" w:rsidR="00FB6846" w:rsidRDefault="00FB6846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44B5F811" w:rsidR="004B2FAF" w:rsidRDefault="004B2FAF">
        <w:pPr>
          <w:pStyle w:val="ad"/>
          <w:jc w:val="right"/>
        </w:pPr>
        <w:r w:rsidRPr="00F23455">
          <w:rPr>
            <w:rFonts w:ascii="Arial" w:hAnsi="Arial" w:cs="Arial"/>
            <w:sz w:val="20"/>
            <w:szCs w:val="20"/>
          </w:rPr>
          <w:t xml:space="preserve">стр.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PAGE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9F1C6C">
          <w:rPr>
            <w:rFonts w:ascii="Arial" w:hAnsi="Arial" w:cs="Arial"/>
            <w:noProof/>
            <w:sz w:val="20"/>
            <w:szCs w:val="20"/>
          </w:rPr>
          <w:t>1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  <w:r w:rsidRPr="00F23455">
          <w:rPr>
            <w:rFonts w:ascii="Arial" w:hAnsi="Arial" w:cs="Arial"/>
            <w:sz w:val="20"/>
            <w:szCs w:val="20"/>
          </w:rPr>
          <w:t xml:space="preserve"> из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NUMPAGES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9F1C6C">
          <w:rPr>
            <w:rFonts w:ascii="Arial" w:hAnsi="Arial" w:cs="Arial"/>
            <w:noProof/>
            <w:sz w:val="20"/>
            <w:szCs w:val="20"/>
          </w:rPr>
          <w:t>8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1F920B7" w14:textId="5D68E3EC" w:rsidR="004B2FAF" w:rsidRDefault="004B2FA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E2A33" w14:textId="77777777" w:rsidR="00FB6846" w:rsidRDefault="00FB6846" w:rsidP="00EB6163">
      <w:r>
        <w:separator/>
      </w:r>
    </w:p>
  </w:footnote>
  <w:footnote w:type="continuationSeparator" w:id="0">
    <w:p w14:paraId="00D8A28A" w14:textId="77777777" w:rsidR="00FB6846" w:rsidRDefault="00FB6846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4786F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D6D1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26236"/>
    <w:rsid w:val="0023386C"/>
    <w:rsid w:val="00234918"/>
    <w:rsid w:val="00240A1C"/>
    <w:rsid w:val="002411F4"/>
    <w:rsid w:val="00247D6D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3674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4B1"/>
    <w:rsid w:val="002D2A3F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400F34"/>
    <w:rsid w:val="004054C0"/>
    <w:rsid w:val="004060B5"/>
    <w:rsid w:val="00407D4B"/>
    <w:rsid w:val="00413C1A"/>
    <w:rsid w:val="00413CC7"/>
    <w:rsid w:val="004153FB"/>
    <w:rsid w:val="00420EBC"/>
    <w:rsid w:val="004233F0"/>
    <w:rsid w:val="00427045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5040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2FAF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37B30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257A7"/>
    <w:rsid w:val="00633140"/>
    <w:rsid w:val="00634B1E"/>
    <w:rsid w:val="00635A64"/>
    <w:rsid w:val="006416FC"/>
    <w:rsid w:val="00642C4E"/>
    <w:rsid w:val="00643E71"/>
    <w:rsid w:val="00645BC6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006D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1B98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3B37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2DC0"/>
    <w:rsid w:val="00836C22"/>
    <w:rsid w:val="00837755"/>
    <w:rsid w:val="00871A8E"/>
    <w:rsid w:val="008769A1"/>
    <w:rsid w:val="0088100C"/>
    <w:rsid w:val="00885B9F"/>
    <w:rsid w:val="00885D1B"/>
    <w:rsid w:val="008950D1"/>
    <w:rsid w:val="00897740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2000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47EE6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1AD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1C6C"/>
    <w:rsid w:val="009F2C26"/>
    <w:rsid w:val="009F43C6"/>
    <w:rsid w:val="00A02125"/>
    <w:rsid w:val="00A03916"/>
    <w:rsid w:val="00A053BA"/>
    <w:rsid w:val="00A06035"/>
    <w:rsid w:val="00A078FE"/>
    <w:rsid w:val="00A1062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97994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C771E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2880"/>
    <w:rsid w:val="00B4386A"/>
    <w:rsid w:val="00B47F94"/>
    <w:rsid w:val="00B50656"/>
    <w:rsid w:val="00B541A5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1C27"/>
    <w:rsid w:val="00C52254"/>
    <w:rsid w:val="00C52B67"/>
    <w:rsid w:val="00C566CC"/>
    <w:rsid w:val="00C60C4E"/>
    <w:rsid w:val="00C72CCC"/>
    <w:rsid w:val="00C758F5"/>
    <w:rsid w:val="00C7765B"/>
    <w:rsid w:val="00C80828"/>
    <w:rsid w:val="00C80DE7"/>
    <w:rsid w:val="00C8121E"/>
    <w:rsid w:val="00C946D1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C731C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5958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DF5163"/>
    <w:rsid w:val="00E00F3C"/>
    <w:rsid w:val="00E0149F"/>
    <w:rsid w:val="00E03D74"/>
    <w:rsid w:val="00E0590F"/>
    <w:rsid w:val="00E05C91"/>
    <w:rsid w:val="00E06676"/>
    <w:rsid w:val="00E1345D"/>
    <w:rsid w:val="00E163E9"/>
    <w:rsid w:val="00E17160"/>
    <w:rsid w:val="00E2038A"/>
    <w:rsid w:val="00E227E3"/>
    <w:rsid w:val="00E3435E"/>
    <w:rsid w:val="00E343AC"/>
    <w:rsid w:val="00E374B5"/>
    <w:rsid w:val="00E37EA7"/>
    <w:rsid w:val="00E4134E"/>
    <w:rsid w:val="00E414E6"/>
    <w:rsid w:val="00E470DE"/>
    <w:rsid w:val="00E562C0"/>
    <w:rsid w:val="00E5754E"/>
    <w:rsid w:val="00E57DCD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A02"/>
    <w:rsid w:val="00F00EB0"/>
    <w:rsid w:val="00F01058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775DA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B09FE"/>
    <w:rsid w:val="00FB4E28"/>
    <w:rsid w:val="00FB6846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15EB4"/>
  <w15:docId w15:val="{540B7714-A382-45E1-BAD8-26F5F567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C27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05206-145E-41CB-9593-0D801C87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12492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Сергей Дроздов</cp:lastModifiedBy>
  <cp:revision>18</cp:revision>
  <cp:lastPrinted>2019-09-09T15:35:00Z</cp:lastPrinted>
  <dcterms:created xsi:type="dcterms:W3CDTF">2024-07-11T14:45:00Z</dcterms:created>
  <dcterms:modified xsi:type="dcterms:W3CDTF">2025-04-25T14:45:00Z</dcterms:modified>
</cp:coreProperties>
</file>